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 asks voters to save country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14, 2008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Athi Veeranggan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 facto opposition leader Anwar Ibrahim has picked 'Merdeka' as the theme for his by-election campaign in Permatang Pauh, urging voters there to put him on the road to Putrajaya and save the country from tyranny.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told a crowd of about 10,000 peop</w:t>
      </w:r>
      <w:r>
        <w:rPr>
          <w:rFonts w:ascii="Verdana" w:hAnsi="Verdana" w:cs="Verdana"/>
          <w:sz w:val="20"/>
          <w:szCs w:val="20"/>
        </w:rPr>
        <w:t>le that it was ‘now or never' to trigger changes for reform.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ibrahim penang kg kota permatang pauh by election campaign 140808 13"We want to save our nation from all wrongdoings, mischief and oppressive governance," said Anwar at a rally in Kampung </w:t>
      </w:r>
      <w:r>
        <w:rPr>
          <w:rFonts w:ascii="Verdana" w:hAnsi="Verdana" w:cs="Verdana"/>
          <w:sz w:val="20"/>
          <w:szCs w:val="20"/>
        </w:rPr>
        <w:t>Kota, one of the many small villages that dot the constituency.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former deputy prime minister, Anwar is regarded by many Malaysians as having the best chance among all opposition leaders that have surfaced so far to get a shot at becoming the country's n</w:t>
      </w:r>
      <w:r>
        <w:rPr>
          <w:rFonts w:ascii="Verdana" w:hAnsi="Verdana" w:cs="Verdana"/>
          <w:sz w:val="20"/>
          <w:szCs w:val="20"/>
        </w:rPr>
        <w:t>ext prime minister.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His opposition alliance Pakatan Rakyat created history in March when it wrested five seats from ruling coalition Barisan Nasional, chopping down the latter's two-thirds parliamentary majority to a simple one. Anwar now plans to reverse</w:t>
      </w:r>
      <w:r>
        <w:rPr>
          <w:rFonts w:ascii="Verdana" w:hAnsi="Verdana" w:cs="Verdana"/>
          <w:sz w:val="20"/>
          <w:szCs w:val="20"/>
        </w:rPr>
        <w:t xml:space="preserve"> that majority and take control of parliament by Sept 16.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am 61 now and have lost 10 precious years of my life. I leave the decision to all of you to decide whether or not you want me to initiate changes. I will accept and respect your decision," Anwar</w:t>
      </w:r>
      <w:r>
        <w:rPr>
          <w:rFonts w:ascii="Verdana" w:hAnsi="Verdana" w:cs="Verdana"/>
          <w:sz w:val="20"/>
          <w:szCs w:val="20"/>
        </w:rPr>
        <w:t xml:space="preserve"> said.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But the bespectacled and slim-built leader, sacked in 1998 by ex-premier Dr Mahathir Mohamad on corruption and sodomy charges, is still dogged by scandal. He now faces fresh sodomy allegations, this time from former personal aide Mohd Saiful Bukhar</w:t>
      </w:r>
      <w:r>
        <w:rPr>
          <w:rFonts w:ascii="Verdana" w:hAnsi="Verdana" w:cs="Verdana"/>
          <w:sz w:val="20"/>
          <w:szCs w:val="20"/>
        </w:rPr>
        <w:t>i Azlan, and if convicted he will be disqualified from holding office even if he wins on polling date on Aug 26.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Personal attacks and unfair tactics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Anwar's political opponents from the BN are widely expected to leverage on the scandal to pul</w:t>
      </w:r>
      <w:r>
        <w:rPr>
          <w:rFonts w:ascii="Verdana" w:hAnsi="Verdana" w:cs="Verdana"/>
          <w:sz w:val="20"/>
          <w:szCs w:val="20"/>
        </w:rPr>
        <w:t>l as many voters away from him as possible.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arif shah omar shah bn umno candidate for permatang pauh by election 140808 13 Just last night, the Umno-led BN coalition night named Seberang Jaya state assemblyperson Arif Shah Omar Shah as their candidate to </w:t>
      </w:r>
      <w:r>
        <w:rPr>
          <w:rFonts w:ascii="Verdana" w:hAnsi="Verdana" w:cs="Verdana"/>
          <w:sz w:val="20"/>
          <w:szCs w:val="20"/>
        </w:rPr>
        <w:t>counter Anwar. It has also finalised a two-pronged campaign strategy to attack Anwar both as a man and politician.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seems unfazed. He told the cheering crowd he has received information that a key medical report written by the government's doctor fou</w:t>
      </w:r>
      <w:r>
        <w:rPr>
          <w:rFonts w:ascii="Verdana" w:hAnsi="Verdana" w:cs="Verdana"/>
          <w:sz w:val="20"/>
          <w:szCs w:val="20"/>
        </w:rPr>
        <w:t>nd "the boy (his accuser) had no leakage behind", thereby confirming his innocence.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challenge Umno and BN leaders to deny this," Anwar said, promising that he would run a clean campaign and not use character assasination to win votes.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Penang Chief Minister Lim Guan Eng also criticised the BN, accusing them of resorting to personal attacks and unfair tactics.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penang kg kota permatang pauh by election campaign 140808 11 "BN lacks not only ideas, but candidates to fight Anwa</w:t>
      </w:r>
      <w:r>
        <w:rPr>
          <w:rFonts w:ascii="Verdana" w:hAnsi="Verdana" w:cs="Verdana"/>
          <w:sz w:val="20"/>
          <w:szCs w:val="20"/>
        </w:rPr>
        <w:t>r," said Lim, whose DAP party is a partner in the Anwar-led alliance. "BN and Umno took so long to unveil their candidate and when they did, they had to choose an existing assemblyperson."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"Everybody in Pakatan Rakyat has to work hard to ensure our future</w:t>
      </w:r>
      <w:r>
        <w:rPr>
          <w:rFonts w:ascii="Verdana" w:hAnsi="Verdana" w:cs="Verdana"/>
          <w:sz w:val="20"/>
          <w:szCs w:val="20"/>
        </w:rPr>
        <w:t xml:space="preserve"> prime minister (Anwar) wins and marches to Putrajaya (the administrative capital)," he added.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B166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http://www.malaysiakini.com/news/87784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F552D"/>
    <w:rsid w:val="00B166B7"/>
    <w:rsid w:val="00CF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2011-05-20T08:23:00Z</dcterms:created>
  <dcterms:modified xsi:type="dcterms:W3CDTF">2011-05-20T08:23:00Z</dcterms:modified>
</cp:coreProperties>
</file>